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E2" w:rsidRPr="00343AE2" w:rsidRDefault="00343AE2" w:rsidP="00343AE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E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43AE2" w:rsidRPr="00343AE2" w:rsidRDefault="00343AE2" w:rsidP="00343AE2">
      <w:pPr>
        <w:spacing w:after="0" w:line="240" w:lineRule="atLeas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E2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СЕЛЬСОВЕТ</w:t>
      </w:r>
    </w:p>
    <w:p w:rsidR="00343AE2" w:rsidRPr="00343AE2" w:rsidRDefault="00343AE2" w:rsidP="00343AE2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E2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343AE2" w:rsidRPr="00343AE2" w:rsidRDefault="00343AE2" w:rsidP="00343AE2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3AE2" w:rsidRDefault="00343AE2" w:rsidP="00343AE2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 w:rsidRPr="00343AE2">
        <w:rPr>
          <w:rFonts w:ascii="Times New Roman" w:hAnsi="Times New Roman" w:cs="Times New Roman"/>
        </w:rPr>
        <w:t xml:space="preserve">. Днепровка </w:t>
      </w:r>
      <w:r w:rsidRPr="00343AE2">
        <w:rPr>
          <w:rFonts w:ascii="Times New Roman" w:hAnsi="Times New Roman" w:cs="Times New Roman"/>
          <w:b/>
        </w:rPr>
        <w:t xml:space="preserve">  </w:t>
      </w:r>
    </w:p>
    <w:p w:rsidR="00343AE2" w:rsidRPr="00343AE2" w:rsidRDefault="00B26E58" w:rsidP="00343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43AE2" w:rsidRPr="00343AE2">
        <w:rPr>
          <w:rFonts w:ascii="Times New Roman" w:hAnsi="Times New Roman" w:cs="Times New Roman"/>
          <w:sz w:val="28"/>
          <w:szCs w:val="28"/>
        </w:rPr>
        <w:t>.0</w:t>
      </w:r>
      <w:r w:rsidR="00D119EE">
        <w:rPr>
          <w:rFonts w:ascii="Times New Roman" w:hAnsi="Times New Roman" w:cs="Times New Roman"/>
          <w:sz w:val="28"/>
          <w:szCs w:val="28"/>
        </w:rPr>
        <w:t>5</w:t>
      </w:r>
      <w:r w:rsidR="00343AE2" w:rsidRPr="00343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6F39">
        <w:rPr>
          <w:rFonts w:ascii="Times New Roman" w:hAnsi="Times New Roman" w:cs="Times New Roman"/>
          <w:sz w:val="28"/>
          <w:szCs w:val="28"/>
        </w:rPr>
        <w:t xml:space="preserve">  </w:t>
      </w:r>
      <w:r w:rsidR="00343AE2" w:rsidRPr="00343A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119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AE2" w:rsidRPr="00343A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D119EE">
        <w:rPr>
          <w:rFonts w:ascii="Times New Roman" w:hAnsi="Times New Roman" w:cs="Times New Roman"/>
          <w:sz w:val="28"/>
          <w:szCs w:val="28"/>
        </w:rPr>
        <w:t>/1</w:t>
      </w:r>
      <w:r w:rsidR="00343AE2" w:rsidRPr="00343AE2">
        <w:rPr>
          <w:rFonts w:ascii="Times New Roman" w:hAnsi="Times New Roman" w:cs="Times New Roman"/>
          <w:sz w:val="28"/>
          <w:szCs w:val="28"/>
        </w:rPr>
        <w:t>-п</w:t>
      </w:r>
    </w:p>
    <w:p w:rsidR="00E76F39" w:rsidRDefault="00E76F39" w:rsidP="00343A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43AE2" w:rsidRPr="00343AE2" w:rsidRDefault="00343AE2" w:rsidP="00343A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proofErr w:type="gramStart"/>
      <w:r w:rsidRPr="00343AE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43AE2" w:rsidRPr="00343AE2" w:rsidRDefault="00343AE2" w:rsidP="00343A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 проекту решения Совета депутатов «Об исполнении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F39">
        <w:rPr>
          <w:rFonts w:ascii="Times New Roman" w:hAnsi="Times New Roman" w:cs="Times New Roman"/>
          <w:sz w:val="28"/>
          <w:szCs w:val="28"/>
        </w:rPr>
        <w:t xml:space="preserve">Днепровский сельсовет за </w:t>
      </w:r>
      <w:r w:rsidRPr="00343AE2">
        <w:rPr>
          <w:rFonts w:ascii="Times New Roman" w:hAnsi="Times New Roman" w:cs="Times New Roman"/>
          <w:sz w:val="28"/>
          <w:szCs w:val="28"/>
        </w:rPr>
        <w:t>202</w:t>
      </w:r>
      <w:r w:rsidR="00B26E58">
        <w:rPr>
          <w:rFonts w:ascii="Times New Roman" w:hAnsi="Times New Roman" w:cs="Times New Roman"/>
          <w:sz w:val="28"/>
          <w:szCs w:val="28"/>
        </w:rPr>
        <w:t>5</w:t>
      </w:r>
      <w:r w:rsidRPr="00343AE2">
        <w:rPr>
          <w:rFonts w:ascii="Times New Roman" w:hAnsi="Times New Roman" w:cs="Times New Roman"/>
          <w:sz w:val="28"/>
          <w:szCs w:val="28"/>
        </w:rPr>
        <w:t xml:space="preserve"> год» </w:t>
      </w:r>
    </w:p>
    <w:p w:rsidR="00E76F39" w:rsidRDefault="00E76F39" w:rsidP="00343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F39" w:rsidRDefault="00343AE2" w:rsidP="00E76F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AE2">
        <w:rPr>
          <w:rFonts w:ascii="Times New Roman" w:hAnsi="Times New Roman" w:cs="Times New Roman"/>
          <w:sz w:val="28"/>
          <w:szCs w:val="28"/>
        </w:rPr>
        <w:t>Руководствуясь статьей 28 и статьей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Днепровский сельсовет, Положением о порядке организации и проведения публичных слушаний, общественных обсуждений  в Администрации муниципального образования Днепровский сельсовет Беляевского района Оренбургской области, утвержденного решением Совета депутатов МО Днепровский сельсовет от 01.11.2019 №139, ПОСТАНОВЛЯЮ:</w:t>
      </w:r>
      <w:proofErr w:type="gramEnd"/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>1. Провести публичные слушания проекта решения Совета депутатов «Об исполнении бюджета муниципального образов</w:t>
      </w:r>
      <w:r w:rsidR="00E76F39">
        <w:rPr>
          <w:rFonts w:ascii="Times New Roman" w:hAnsi="Times New Roman" w:cs="Times New Roman"/>
          <w:sz w:val="28"/>
          <w:szCs w:val="28"/>
        </w:rPr>
        <w:t>ания Днепровский сельсовет за 2</w:t>
      </w:r>
      <w:r w:rsidRPr="00343AE2">
        <w:rPr>
          <w:rFonts w:ascii="Times New Roman" w:hAnsi="Times New Roman" w:cs="Times New Roman"/>
          <w:sz w:val="28"/>
          <w:szCs w:val="28"/>
        </w:rPr>
        <w:t>02</w:t>
      </w:r>
      <w:r w:rsidR="00B26E58">
        <w:rPr>
          <w:rFonts w:ascii="Times New Roman" w:hAnsi="Times New Roman" w:cs="Times New Roman"/>
          <w:sz w:val="28"/>
          <w:szCs w:val="28"/>
        </w:rPr>
        <w:t>5</w:t>
      </w:r>
      <w:r w:rsidR="00D84685">
        <w:rPr>
          <w:rFonts w:ascii="Times New Roman" w:hAnsi="Times New Roman" w:cs="Times New Roman"/>
          <w:sz w:val="28"/>
          <w:szCs w:val="28"/>
        </w:rPr>
        <w:t xml:space="preserve">  </w:t>
      </w:r>
      <w:r w:rsidRPr="00343AE2">
        <w:rPr>
          <w:rFonts w:ascii="Times New Roman" w:hAnsi="Times New Roman" w:cs="Times New Roman"/>
          <w:sz w:val="28"/>
          <w:szCs w:val="28"/>
        </w:rPr>
        <w:t xml:space="preserve">год» </w:t>
      </w:r>
      <w:r w:rsidR="00D119EE">
        <w:rPr>
          <w:rFonts w:ascii="Times New Roman" w:hAnsi="Times New Roman" w:cs="Times New Roman"/>
          <w:sz w:val="28"/>
          <w:szCs w:val="28"/>
        </w:rPr>
        <w:t>0</w:t>
      </w:r>
      <w:r w:rsidR="00B26E58">
        <w:rPr>
          <w:rFonts w:ascii="Times New Roman" w:hAnsi="Times New Roman" w:cs="Times New Roman"/>
          <w:sz w:val="28"/>
          <w:szCs w:val="28"/>
        </w:rPr>
        <w:t>1</w:t>
      </w:r>
      <w:r w:rsidRPr="00343AE2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26E58">
        <w:rPr>
          <w:rFonts w:ascii="Times New Roman" w:hAnsi="Times New Roman" w:cs="Times New Roman"/>
          <w:sz w:val="28"/>
          <w:szCs w:val="28"/>
        </w:rPr>
        <w:t>6</w:t>
      </w:r>
      <w:r w:rsidRPr="00343AE2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E27F32">
        <w:rPr>
          <w:rFonts w:ascii="Times New Roman" w:hAnsi="Times New Roman" w:cs="Times New Roman"/>
          <w:sz w:val="28"/>
          <w:szCs w:val="28"/>
        </w:rPr>
        <w:t>5</w:t>
      </w:r>
      <w:r w:rsidRPr="00343AE2">
        <w:rPr>
          <w:rFonts w:ascii="Times New Roman" w:hAnsi="Times New Roman" w:cs="Times New Roman"/>
          <w:sz w:val="28"/>
          <w:szCs w:val="28"/>
        </w:rPr>
        <w:t xml:space="preserve"> часов по местному времени по адресу:   с</w:t>
      </w:r>
      <w:proofErr w:type="gramStart"/>
      <w:r w:rsidRPr="00343AE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43AE2">
        <w:rPr>
          <w:rFonts w:ascii="Times New Roman" w:hAnsi="Times New Roman" w:cs="Times New Roman"/>
          <w:sz w:val="28"/>
          <w:szCs w:val="28"/>
        </w:rPr>
        <w:t>непровка, ул. Ленинская, 6,  (здание администрации сельсовета)  в кабинете главы муниципального образования.</w:t>
      </w:r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2. Возложить ответственность за подготовку и проведение публичных слушаний на главу администрации муниципального образования Днепровский сельсовет Жукову Елену Валерьевну. </w:t>
      </w:r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>3. Поручить главе администрации муниципального образования    Жуковой Е.В.:</w:t>
      </w:r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AE2">
        <w:rPr>
          <w:rFonts w:ascii="Times New Roman" w:hAnsi="Times New Roman" w:cs="Times New Roman"/>
          <w:sz w:val="28"/>
          <w:szCs w:val="28"/>
        </w:rPr>
        <w:t>3.1. подготовить с учетом внесённых изменений и дополнений в Федеральный закон  «Об общих принципах организации местного  самоуправления в Российской Федерации» № 131-ФЗ и Бюджетного Законодательства РФ  проект решения Совета депутатов «Об исполнении бюджета муниципального образования Днепровский сельсовет за  202</w:t>
      </w:r>
      <w:r w:rsidR="00B26E58">
        <w:rPr>
          <w:rFonts w:ascii="Times New Roman" w:hAnsi="Times New Roman" w:cs="Times New Roman"/>
          <w:sz w:val="28"/>
          <w:szCs w:val="28"/>
        </w:rPr>
        <w:t>5</w:t>
      </w:r>
      <w:r w:rsidRPr="00343AE2">
        <w:rPr>
          <w:rFonts w:ascii="Times New Roman" w:hAnsi="Times New Roman" w:cs="Times New Roman"/>
          <w:sz w:val="28"/>
          <w:szCs w:val="28"/>
        </w:rPr>
        <w:t xml:space="preserve"> год», проекты иных документов, которые необходимо принять по результатам слушаний, а также информационные материалы к слушаниям;</w:t>
      </w:r>
      <w:proofErr w:type="gramEnd"/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>3.2. определить предварительный состав участников публичных слушаний;</w:t>
      </w:r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lastRenderedPageBreak/>
        <w:t>3.3. обнародовать в установленном порядке проект решений Совета депутатов  «Об исполнении бюджета муниципального образования Днепровский сельсовет за  202</w:t>
      </w:r>
      <w:r w:rsidR="00B26E58">
        <w:rPr>
          <w:rFonts w:ascii="Times New Roman" w:hAnsi="Times New Roman" w:cs="Times New Roman"/>
          <w:sz w:val="28"/>
          <w:szCs w:val="28"/>
        </w:rPr>
        <w:t>5</w:t>
      </w:r>
      <w:r w:rsidRPr="00343AE2">
        <w:rPr>
          <w:rFonts w:ascii="Times New Roman" w:hAnsi="Times New Roman" w:cs="Times New Roman"/>
          <w:sz w:val="28"/>
          <w:szCs w:val="28"/>
        </w:rPr>
        <w:t xml:space="preserve"> год»,  а также информации о теме, месте и времени слушаний и о порядке приёма предложений.</w:t>
      </w:r>
    </w:p>
    <w:p w:rsidR="00E76F39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3A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AE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43AE2" w:rsidRPr="00343AE2" w:rsidRDefault="00343AE2" w:rsidP="00E76F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>5. Установить, что настоящее постановление вступает в силу со дня его подписания.</w:t>
      </w:r>
    </w:p>
    <w:p w:rsidR="00343AE2" w:rsidRPr="00343AE2" w:rsidRDefault="00343AE2" w:rsidP="00E7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</w:t>
      </w:r>
      <w:r w:rsidR="00B26E58">
        <w:rPr>
          <w:rFonts w:ascii="Times New Roman" w:hAnsi="Times New Roman" w:cs="Times New Roman"/>
          <w:sz w:val="28"/>
          <w:szCs w:val="28"/>
        </w:rPr>
        <w:t xml:space="preserve">  </w:t>
      </w:r>
      <w:r w:rsidRPr="00343AE2">
        <w:rPr>
          <w:rFonts w:ascii="Times New Roman" w:hAnsi="Times New Roman" w:cs="Times New Roman"/>
          <w:sz w:val="28"/>
          <w:szCs w:val="28"/>
        </w:rPr>
        <w:t xml:space="preserve">                       Е.В.Жукова  </w:t>
      </w: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E2" w:rsidRPr="00343AE2" w:rsidRDefault="00343AE2" w:rsidP="00343AE2">
      <w:pPr>
        <w:jc w:val="both"/>
        <w:rPr>
          <w:rFonts w:ascii="Times New Roman" w:hAnsi="Times New Roman" w:cs="Times New Roman"/>
          <w:sz w:val="28"/>
          <w:szCs w:val="28"/>
        </w:rPr>
      </w:pPr>
      <w:r w:rsidRPr="00343AE2">
        <w:rPr>
          <w:rFonts w:ascii="Times New Roman" w:hAnsi="Times New Roman" w:cs="Times New Roman"/>
          <w:sz w:val="28"/>
          <w:szCs w:val="28"/>
        </w:rPr>
        <w:t>Разослано:  администрации района, прокурору, в  дело</w:t>
      </w:r>
    </w:p>
    <w:p w:rsidR="00343AE2" w:rsidRPr="00343AE2" w:rsidRDefault="00343AE2" w:rsidP="00343AE2">
      <w:pPr>
        <w:jc w:val="center"/>
        <w:rPr>
          <w:rFonts w:ascii="Times New Roman" w:hAnsi="Times New Roman" w:cs="Times New Roman"/>
        </w:rPr>
      </w:pPr>
    </w:p>
    <w:p w:rsidR="0074750E" w:rsidRPr="00343AE2" w:rsidRDefault="0074750E">
      <w:pPr>
        <w:rPr>
          <w:rFonts w:ascii="Times New Roman" w:hAnsi="Times New Roman" w:cs="Times New Roman"/>
        </w:rPr>
      </w:pPr>
    </w:p>
    <w:sectPr w:rsidR="0074750E" w:rsidRPr="00343AE2" w:rsidSect="0009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AE2"/>
    <w:rsid w:val="00094F75"/>
    <w:rsid w:val="00120D98"/>
    <w:rsid w:val="00314CD2"/>
    <w:rsid w:val="00343AE2"/>
    <w:rsid w:val="0074750E"/>
    <w:rsid w:val="00B26E58"/>
    <w:rsid w:val="00C868E6"/>
    <w:rsid w:val="00C962A6"/>
    <w:rsid w:val="00D119EE"/>
    <w:rsid w:val="00D80E6A"/>
    <w:rsid w:val="00D84685"/>
    <w:rsid w:val="00DB6A17"/>
    <w:rsid w:val="00E27F32"/>
    <w:rsid w:val="00E46CD8"/>
    <w:rsid w:val="00E76F39"/>
    <w:rsid w:val="00F4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AE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2026-06-19T11:50:00Z</cp:lastPrinted>
  <dcterms:created xsi:type="dcterms:W3CDTF">2022-06-29T11:29:00Z</dcterms:created>
  <dcterms:modified xsi:type="dcterms:W3CDTF">2026-06-19T11:50:00Z</dcterms:modified>
</cp:coreProperties>
</file>